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785" w:rsidRDefault="00685FC9">
      <w:r>
        <w:t>test</w:t>
      </w:r>
      <w:bookmarkStart w:id="0" w:name="_GoBack"/>
      <w:bookmarkEnd w:id="0"/>
    </w:p>
    <w:sectPr w:rsidR="00212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C9"/>
    <w:rsid w:val="00212785"/>
    <w:rsid w:val="0068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4E05"/>
  <w15:chartTrackingRefBased/>
  <w15:docId w15:val="{4D8578CA-8B02-4CAC-933D-A9C9C67A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Jelić</dc:creator>
  <cp:keywords/>
  <dc:description/>
  <cp:lastModifiedBy>Marko Jelić</cp:lastModifiedBy>
  <cp:revision>1</cp:revision>
  <dcterms:created xsi:type="dcterms:W3CDTF">2020-04-09T12:17:00Z</dcterms:created>
  <dcterms:modified xsi:type="dcterms:W3CDTF">2020-04-09T12:18:00Z</dcterms:modified>
</cp:coreProperties>
</file>